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8AD9" w14:textId="3404F8FB" w:rsidR="00CD67D9" w:rsidRPr="00CD67D9" w:rsidRDefault="008120D2" w:rsidP="00CD67D9">
      <w:pPr>
        <w:ind w:left="1440" w:firstLine="970"/>
        <w:rPr>
          <w:rFonts w:ascii="Georgia" w:hAnsi="Georgia"/>
          <w:b/>
          <w:bCs/>
          <w:sz w:val="32"/>
          <w:szCs w:val="32"/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4A620D" wp14:editId="17D5B17C">
                <wp:simplePos x="0" y="0"/>
                <wp:positionH relativeFrom="column">
                  <wp:posOffset>-887838</wp:posOffset>
                </wp:positionH>
                <wp:positionV relativeFrom="margin">
                  <wp:align>bottom</wp:align>
                </wp:positionV>
                <wp:extent cx="3921125" cy="6110605"/>
                <wp:effectExtent l="0" t="0" r="3175" b="4445"/>
                <wp:wrapThrough wrapText="bothSides">
                  <wp:wrapPolygon edited="0">
                    <wp:start x="0" y="0"/>
                    <wp:lineTo x="0" y="21548"/>
                    <wp:lineTo x="21513" y="21548"/>
                    <wp:lineTo x="21513" y="0"/>
                    <wp:lineTo x="0" y="0"/>
                  </wp:wrapPolygon>
                </wp:wrapThrough>
                <wp:docPr id="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6110605"/>
                        </a:xfrm>
                        <a:prstGeom prst="rect">
                          <a:avLst/>
                        </a:prstGeom>
                        <a:solidFill>
                          <a:srgbClr val="F4D2A4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5947DCC" w14:textId="3F56803D" w:rsidR="00053E58" w:rsidRPr="00053E58" w:rsidRDefault="00053E58" w:rsidP="00053E58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3E5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Вигор-Совет</w:t>
                            </w:r>
                          </w:p>
                          <w:p w14:paraId="7482705C" w14:textId="15A0E738" w:rsidR="00053E58" w:rsidRPr="009C34E0" w:rsidRDefault="009C34E0" w:rsidP="00053E58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C34E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Ф</w:t>
                            </w:r>
                            <w:r w:rsidR="00053E58" w:rsidRPr="009C34E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ункции</w:t>
                            </w:r>
                          </w:p>
                          <w:p w14:paraId="6B829F33" w14:textId="77777777" w:rsidR="009C34E0" w:rsidRPr="001325C9" w:rsidRDefault="00212201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Разработка о</w:t>
                            </w:r>
                            <w:r w:rsidR="00646AB5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сновны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646AB5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принцип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ов</w:t>
                            </w:r>
                            <w:r w:rsidR="00646AB5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работы</w:t>
                            </w:r>
                            <w:r w:rsidR="00646AB5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7E92928" w14:textId="77777777" w:rsidR="009C34E0" w:rsidRPr="001325C9" w:rsidRDefault="00212201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Продумывание о</w:t>
                            </w:r>
                            <w:r w:rsidR="00646AB5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бщ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ей</w:t>
                            </w:r>
                            <w:r w:rsidR="00646AB5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стратеги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3519E8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программы психологической реабилитации;</w:t>
                            </w:r>
                          </w:p>
                          <w:p w14:paraId="114F523B" w14:textId="3B08B3DE" w:rsidR="00646AB5" w:rsidRPr="001325C9" w:rsidRDefault="003519E8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Определение необходимых условий для отдельных участников;</w:t>
                            </w:r>
                          </w:p>
                          <w:p w14:paraId="65EC0629" w14:textId="0A1196D7" w:rsidR="00A802F6" w:rsidRPr="001325C9" w:rsidRDefault="00A802F6" w:rsidP="00A8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Простраивание внутренней коммуникации в команде;</w:t>
                            </w:r>
                          </w:p>
                          <w:p w14:paraId="5FD45A4B" w14:textId="70170DF2" w:rsidR="00A802F6" w:rsidRPr="001325C9" w:rsidRDefault="00A802F6" w:rsidP="00A8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Составление циклограмм работы;</w:t>
                            </w:r>
                          </w:p>
                          <w:p w14:paraId="05A19AFF" w14:textId="77777777" w:rsidR="00053E58" w:rsidRPr="001325C9" w:rsidRDefault="00053E58" w:rsidP="00053E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Организация семинаров для волонтёров и вигоровцев;</w:t>
                            </w:r>
                          </w:p>
                          <w:p w14:paraId="23C3E2A2" w14:textId="77777777" w:rsidR="00053E58" w:rsidRPr="001325C9" w:rsidRDefault="00053E58" w:rsidP="00053E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Ведение групп поддержки волонтёров;</w:t>
                            </w:r>
                          </w:p>
                          <w:p w14:paraId="2CDA2AF5" w14:textId="166294C4" w:rsidR="00053E58" w:rsidRPr="001325C9" w:rsidRDefault="00053E58" w:rsidP="00053E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Обеспечение обратной связи между вигоровцами и волонтерами о процессе реабилитации и участии вигоровцев в программе;</w:t>
                            </w:r>
                          </w:p>
                          <w:p w14:paraId="5EF1DA0D" w14:textId="20418CC5" w:rsidR="009C34E0" w:rsidRPr="001325C9" w:rsidRDefault="009C34E0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Обобщение обратной связи и анализ реализации программы;</w:t>
                            </w:r>
                          </w:p>
                          <w:p w14:paraId="48AEC521" w14:textId="77777777" w:rsidR="00053E58" w:rsidRPr="001325C9" w:rsidRDefault="00053E58" w:rsidP="00053E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Знакомство с потенциальными волонтёрами и введение их в программу;</w:t>
                            </w:r>
                          </w:p>
                          <w:p w14:paraId="6E1AA5B6" w14:textId="77777777" w:rsidR="009C34E0" w:rsidRPr="001325C9" w:rsidRDefault="009C34E0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Разработка и реализация социальных проектов;</w:t>
                            </w:r>
                          </w:p>
                          <w:p w14:paraId="298A5A99" w14:textId="77777777" w:rsidR="009C34E0" w:rsidRPr="001325C9" w:rsidRDefault="009C34E0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Связь с госучреждениями, социальными фондами, общественностью и СМИ;</w:t>
                            </w:r>
                          </w:p>
                          <w:p w14:paraId="3F7EFC4B" w14:textId="753B6684" w:rsidR="00053E58" w:rsidRPr="001325C9" w:rsidRDefault="009C34E0" w:rsidP="009C3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Взаимодействие со</w:t>
                            </w:r>
                            <w:r w:rsidRPr="001325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спонсорами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6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9pt;margin-top:0;width:308.75pt;height:48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" fillcolor="#f4d2a4" stroked="f">
                <v:textbox>
                  <w:txbxContent>
                    <w:p w14:paraId="15947DCC" w14:textId="3F56803D" w:rsidR="00053E58" w:rsidRPr="00053E58" w:rsidRDefault="00053E58" w:rsidP="00053E58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053E5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Вигор-Совет</w:t>
                      </w:r>
                    </w:p>
                    <w:p w14:paraId="7482705C" w14:textId="15A0E738" w:rsidR="00053E58" w:rsidRPr="009C34E0" w:rsidRDefault="009C34E0" w:rsidP="00053E58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9C34E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Ф</w:t>
                      </w:r>
                      <w:r w:rsidR="00053E58" w:rsidRPr="009C34E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ункции</w:t>
                      </w:r>
                    </w:p>
                    <w:p w14:paraId="6B829F33" w14:textId="77777777" w:rsidR="009C34E0" w:rsidRPr="001325C9" w:rsidRDefault="00212201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Разработка о</w:t>
                      </w:r>
                      <w:r w:rsidR="00646AB5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сновны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646AB5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принцип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ов</w:t>
                      </w:r>
                      <w:r w:rsidR="00646AB5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работы</w:t>
                      </w:r>
                      <w:r w:rsidR="00646AB5" w:rsidRPr="00132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57E92928" w14:textId="77777777" w:rsidR="009C34E0" w:rsidRPr="001325C9" w:rsidRDefault="00212201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Продумывание о</w:t>
                      </w:r>
                      <w:r w:rsidR="00646AB5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бщ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ей</w:t>
                      </w:r>
                      <w:r w:rsidR="00646AB5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стратеги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3519E8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программы психологической реабилитации;</w:t>
                      </w:r>
                    </w:p>
                    <w:p w14:paraId="114F523B" w14:textId="3B08B3DE" w:rsidR="00646AB5" w:rsidRPr="001325C9" w:rsidRDefault="003519E8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Определение необходимых условий для отдельных участников;</w:t>
                      </w:r>
                    </w:p>
                    <w:p w14:paraId="65EC0629" w14:textId="0A1196D7" w:rsidR="00A802F6" w:rsidRPr="001325C9" w:rsidRDefault="00A802F6" w:rsidP="00A8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Простраивание внутренней коммуникации в команде;</w:t>
                      </w:r>
                    </w:p>
                    <w:p w14:paraId="5FD45A4B" w14:textId="70170DF2" w:rsidR="00A802F6" w:rsidRPr="001325C9" w:rsidRDefault="00A802F6" w:rsidP="00A8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Составление циклограмм работы;</w:t>
                      </w:r>
                    </w:p>
                    <w:p w14:paraId="05A19AFF" w14:textId="77777777" w:rsidR="00053E58" w:rsidRPr="001325C9" w:rsidRDefault="00053E58" w:rsidP="00053E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Организация семинаров для волонтёров и вигоровцев;</w:t>
                      </w:r>
                    </w:p>
                    <w:p w14:paraId="23C3E2A2" w14:textId="77777777" w:rsidR="00053E58" w:rsidRPr="001325C9" w:rsidRDefault="00053E58" w:rsidP="00053E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Ведение групп поддержки волонтёров;</w:t>
                      </w:r>
                    </w:p>
                    <w:p w14:paraId="2CDA2AF5" w14:textId="166294C4" w:rsidR="00053E58" w:rsidRPr="001325C9" w:rsidRDefault="00053E58" w:rsidP="00053E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Обеспечение обратной связи между вигоровцами и волонтерами о процессе реабилитации и участии вигоровцев в программе;</w:t>
                      </w:r>
                    </w:p>
                    <w:p w14:paraId="5EF1DA0D" w14:textId="20418CC5" w:rsidR="009C34E0" w:rsidRPr="001325C9" w:rsidRDefault="009C34E0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Обобщение обратной связи и анализ реализации программы;</w:t>
                      </w:r>
                    </w:p>
                    <w:p w14:paraId="48AEC521" w14:textId="77777777" w:rsidR="00053E58" w:rsidRPr="001325C9" w:rsidRDefault="00053E58" w:rsidP="00053E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Знакомство с потенциальными волонтёрами и введение их в программу;</w:t>
                      </w:r>
                    </w:p>
                    <w:p w14:paraId="6E1AA5B6" w14:textId="77777777" w:rsidR="009C34E0" w:rsidRPr="001325C9" w:rsidRDefault="009C34E0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Разработка и реализация социальных проектов;</w:t>
                      </w:r>
                    </w:p>
                    <w:p w14:paraId="298A5A99" w14:textId="77777777" w:rsidR="009C34E0" w:rsidRPr="001325C9" w:rsidRDefault="009C34E0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Связь с госучреждениями, социальными фондами, общественностью и СМИ;</w:t>
                      </w:r>
                    </w:p>
                    <w:p w14:paraId="3F7EFC4B" w14:textId="753B6684" w:rsidR="00053E58" w:rsidRPr="001325C9" w:rsidRDefault="009C34E0" w:rsidP="009C3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Взаимодействие со</w:t>
                      </w:r>
                      <w:r w:rsidRPr="001325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спонсорами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8C3A2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58982A" wp14:editId="384F8D1D">
                <wp:simplePos x="0" y="0"/>
                <wp:positionH relativeFrom="margin">
                  <wp:posOffset>6504647</wp:posOffset>
                </wp:positionH>
                <wp:positionV relativeFrom="page">
                  <wp:posOffset>322238</wp:posOffset>
                </wp:positionV>
                <wp:extent cx="2804160" cy="3604260"/>
                <wp:effectExtent l="0" t="0" r="0" b="0"/>
                <wp:wrapThrough wrapText="bothSides">
                  <wp:wrapPolygon edited="0">
                    <wp:start x="0" y="0"/>
                    <wp:lineTo x="0" y="21463"/>
                    <wp:lineTo x="21424" y="21463"/>
                    <wp:lineTo x="21424" y="0"/>
                    <wp:lineTo x="0" y="0"/>
                  </wp:wrapPolygon>
                </wp:wrapThrough>
                <wp:docPr id="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604260"/>
                        </a:xfrm>
                        <a:prstGeom prst="rect">
                          <a:avLst/>
                        </a:prstGeom>
                        <a:solidFill>
                          <a:srgbClr val="AEF8F6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8FDB5C" w14:textId="77777777" w:rsidR="001325C9" w:rsidRPr="001325C9" w:rsidRDefault="001325C9" w:rsidP="001325C9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Волонтёр в индивидуальной деятельности</w:t>
                            </w:r>
                          </w:p>
                          <w:p w14:paraId="24D74CB1" w14:textId="7949C46C" w:rsidR="002721CC" w:rsidRPr="001325C9" w:rsidRDefault="008076A8" w:rsidP="002721CC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Hlk101991333"/>
                            <w:r w:rsidRPr="001325C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Функции</w:t>
                            </w:r>
                          </w:p>
                          <w:bookmarkEnd w:id="0"/>
                          <w:p w14:paraId="6F3D1CBA" w14:textId="4F206153" w:rsidR="008076A8" w:rsidRPr="002F5AF4" w:rsidRDefault="008076A8" w:rsidP="00807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Волонтер 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вместе с представителем Вигор-Совета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определяет задачи индивидуальной деятельности 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 соответствии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с </w:t>
                            </w:r>
                            <w:r w:rsidR="0012529D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целями 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программы психологической поддержки;</w:t>
                            </w:r>
                          </w:p>
                          <w:p w14:paraId="0CE1FE0F" w14:textId="77777777" w:rsidR="002F5AF4" w:rsidRPr="002F5AF4" w:rsidRDefault="008076A8" w:rsidP="002F5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Волонтер сам определяет режим работы и необходимость привлечения других волонтеров и Вигор-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овета;</w:t>
                            </w:r>
                          </w:p>
                          <w:p w14:paraId="45DE3AC9" w14:textId="1651D528" w:rsidR="002F5AF4" w:rsidRPr="003E3660" w:rsidRDefault="002F5AF4" w:rsidP="002F5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36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Своевременно предоставляет информацию для календаря на сайт;</w:t>
                            </w:r>
                          </w:p>
                          <w:p w14:paraId="1CFCF544" w14:textId="5851B256" w:rsidR="00FC5AAC" w:rsidRPr="002F5AF4" w:rsidRDefault="00FC5AAC" w:rsidP="00FC5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99907609"/>
                            <w:bookmarkStart w:id="2" w:name="_Hlk99907610"/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Предоставл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яет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обратн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ую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связ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ь </w:t>
                            </w:r>
                            <w:r w:rsidR="0012529D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о деятельности </w:t>
                            </w:r>
                            <w:r w:rsidR="006F6A43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Вигор-Совету и команде</w:t>
                            </w:r>
                            <w:r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r w:rsidR="0012529D" w:rsidRPr="002F5A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волонтёров.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982A" id="_x0000_s1027" type="#_x0000_t202" style="position:absolute;left:0;text-align:left;margin-left:512.2pt;margin-top:25.35pt;width:220.8pt;height:283.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" fillcolor="#aef8f6" stroked="f">
                <v:textbox>
                  <w:txbxContent>
                    <w:p w14:paraId="558FDB5C" w14:textId="77777777" w:rsidR="001325C9" w:rsidRPr="001325C9" w:rsidRDefault="001325C9" w:rsidP="001325C9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Волонтёр в индивидуальной деятельности</w:t>
                      </w:r>
                    </w:p>
                    <w:p w14:paraId="24D74CB1" w14:textId="7949C46C" w:rsidR="002721CC" w:rsidRPr="001325C9" w:rsidRDefault="008076A8" w:rsidP="002721CC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bookmarkStart w:id="3" w:name="_Hlk101991333"/>
                      <w:r w:rsidRPr="001325C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Функции</w:t>
                      </w:r>
                    </w:p>
                    <w:bookmarkEnd w:id="3"/>
                    <w:p w14:paraId="6F3D1CBA" w14:textId="4F206153" w:rsidR="008076A8" w:rsidRPr="002F5AF4" w:rsidRDefault="008076A8" w:rsidP="00807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Волонтер 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вместе с представителем Вигор-Совета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определяет задачи индивидуальной деятельности 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 соответствии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с </w:t>
                      </w:r>
                      <w:r w:rsidR="0012529D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целями 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программы психологической поддержки;</w:t>
                      </w:r>
                    </w:p>
                    <w:p w14:paraId="0CE1FE0F" w14:textId="77777777" w:rsidR="002F5AF4" w:rsidRPr="002F5AF4" w:rsidRDefault="008076A8" w:rsidP="002F5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Волонтер сам определяет режим работы и необходимость привлечения других волонтеров и Вигор-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овета;</w:t>
                      </w:r>
                    </w:p>
                    <w:p w14:paraId="45DE3AC9" w14:textId="1651D528" w:rsidR="002F5AF4" w:rsidRPr="003E3660" w:rsidRDefault="002F5AF4" w:rsidP="002F5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36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Своевременно предоставляет информацию для календаря на сайт;</w:t>
                      </w:r>
                    </w:p>
                    <w:p w14:paraId="1CFCF544" w14:textId="5851B256" w:rsidR="00FC5AAC" w:rsidRPr="002F5AF4" w:rsidRDefault="00FC5AAC" w:rsidP="00FC5A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bookmarkStart w:id="4" w:name="_Hlk99907609"/>
                      <w:bookmarkStart w:id="5" w:name="_Hlk99907610"/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Предоставл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яет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обратн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ую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связ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ь </w:t>
                      </w:r>
                      <w:r w:rsidR="0012529D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о деятельности </w:t>
                      </w:r>
                      <w:r w:rsidR="006F6A43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Вигор-Совету и команде</w:t>
                      </w:r>
                      <w:r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bookmarkEnd w:id="4"/>
                      <w:bookmarkEnd w:id="5"/>
                      <w:r w:rsidR="0012529D" w:rsidRPr="002F5AF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волонтёров.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46AB5">
        <w:rPr>
          <w:lang w:val="ru-RU"/>
        </w:rPr>
        <w:t xml:space="preserve">   </w:t>
      </w:r>
      <w:r w:rsidR="00CD67D9" w:rsidRPr="00CD67D9">
        <w:rPr>
          <w:rFonts w:ascii="Georgia" w:hAnsi="Georgia"/>
          <w:b/>
          <w:bCs/>
          <w:sz w:val="32"/>
          <w:szCs w:val="32"/>
          <w:lang w:val="ru-RU"/>
        </w:rPr>
        <w:t>Вигор</w:t>
      </w:r>
    </w:p>
    <w:p w14:paraId="1AA573B6" w14:textId="3DD094B8" w:rsidR="00CD67D9" w:rsidRPr="00CD67D9" w:rsidRDefault="00CD67D9" w:rsidP="00CD67D9">
      <w:pPr>
        <w:ind w:left="1440" w:firstLine="970"/>
        <w:rPr>
          <w:rFonts w:ascii="Georgia" w:hAnsi="Georgia"/>
          <w:sz w:val="32"/>
          <w:szCs w:val="32"/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3D98B" wp14:editId="67DCABE4">
                <wp:simplePos x="0" y="0"/>
                <wp:positionH relativeFrom="margin">
                  <wp:posOffset>3123213</wp:posOffset>
                </wp:positionH>
                <wp:positionV relativeFrom="margin">
                  <wp:posOffset>751064</wp:posOffset>
                </wp:positionV>
                <wp:extent cx="3182620" cy="4861560"/>
                <wp:effectExtent l="0" t="0" r="0" b="0"/>
                <wp:wrapThrough wrapText="bothSides">
                  <wp:wrapPolygon edited="0">
                    <wp:start x="0" y="0"/>
                    <wp:lineTo x="0" y="21498"/>
                    <wp:lineTo x="21462" y="21498"/>
                    <wp:lineTo x="21462" y="0"/>
                    <wp:lineTo x="0" y="0"/>
                  </wp:wrapPolygon>
                </wp:wrapThrough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4861560"/>
                        </a:xfrm>
                        <a:prstGeom prst="rect">
                          <a:avLst/>
                        </a:prstGeom>
                        <a:solidFill>
                          <a:srgbClr val="A0F8E7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87B275" w14:textId="75348DFB" w:rsidR="00252123" w:rsidRPr="002F3943" w:rsidRDefault="00252123" w:rsidP="001325C9">
                            <w:pPr>
                              <w:shd w:val="clear" w:color="auto" w:fill="96FAFC"/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Волонтёр в индивидуальной деятельности</w:t>
                            </w:r>
                            <w:r w:rsidR="002F394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7FAAD673" w14:textId="77777777" w:rsidR="00C22E94" w:rsidRPr="001325C9" w:rsidRDefault="007F61AB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Администратор сайта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7F20465" w14:textId="22AF772A" w:rsidR="00C22E94" w:rsidRPr="001325C9" w:rsidRDefault="0045470F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Интервьюер, з</w:t>
                            </w:r>
                            <w:r w:rsidR="00FC72EE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аписывающий </w:t>
                            </w:r>
                            <w:r w:rsidR="007F61AB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Живые истории</w:t>
                            </w:r>
                            <w:r w:rsidR="0050494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восстановления</w:t>
                            </w:r>
                            <w:r w:rsidR="007F61AB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7A55778" w14:textId="092DDF24" w:rsidR="00DE5CF6" w:rsidRPr="001325C9" w:rsidRDefault="0050494C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Волонтёр, проводящий п</w:t>
                            </w:r>
                            <w:r w:rsidR="00DE5CF6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ервичное консультирование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новичков</w:t>
                            </w:r>
                            <w:r w:rsidR="00DE5CF6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7A9F7207" w14:textId="154AED24" w:rsidR="00C22E94" w:rsidRPr="001325C9" w:rsidRDefault="00FC72EE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Психолог-консультант (п</w:t>
                            </w:r>
                            <w:r w:rsidR="007F61AB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сихологические консультации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14:paraId="22619983" w14:textId="441E867F" w:rsidR="00DE5CF6" w:rsidRPr="001325C9" w:rsidRDefault="0050494C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Руководитель </w:t>
                            </w:r>
                            <w:r w:rsidR="00DE5CF6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проекта;</w:t>
                            </w:r>
                          </w:p>
                          <w:p w14:paraId="7A73BFF8" w14:textId="2425F42C" w:rsidR="00DE5CF6" w:rsidRPr="001325C9" w:rsidRDefault="00DE5CF6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Организа</w:t>
                            </w:r>
                            <w:r w:rsidR="0050494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тор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экскурсий в музе</w:t>
                            </w:r>
                            <w:r w:rsidR="0050494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 и на выставки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EF6AA29" w14:textId="04A87AA3" w:rsidR="0093175C" w:rsidRPr="001325C9" w:rsidRDefault="0050494C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Специалисты по т</w:t>
                            </w:r>
                            <w:r w:rsidR="0093175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ехническ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ой</w:t>
                            </w:r>
                            <w:r w:rsidR="0093175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поддержк</w:t>
                            </w: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 онлайн-связи</w:t>
                            </w:r>
                            <w:r w:rsidR="0093175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AFEEA87" w14:textId="295FACD0" w:rsidR="0093175C" w:rsidRPr="001325C9" w:rsidRDefault="006F6A43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Ассистент ведущего мастерской</w:t>
                            </w:r>
                            <w:r w:rsidR="0093175C"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56756A19" w14:textId="06DD3E18" w:rsidR="006F6A43" w:rsidRPr="001325C9" w:rsidRDefault="006F6A43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Куратор ведущего мастерской</w:t>
                            </w:r>
                            <w:r w:rsidR="007440E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336E3030" w14:textId="587E716E" w:rsidR="00FA250B" w:rsidRPr="001325C9" w:rsidRDefault="00FA250B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Руководитель практики студентов, магистрантов</w:t>
                            </w:r>
                            <w:r w:rsidR="007440E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3133511D" w14:textId="2FD65033" w:rsidR="00FA250B" w:rsidRPr="001325C9" w:rsidRDefault="00FA250B" w:rsidP="00132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6FAFC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Куратор магистерских и докторских исследований на выборке Вигора.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D98B" id="_x0000_s1028" type="#_x0000_t202" style="position:absolute;left:0;text-align:left;margin-left:245.9pt;margin-top:59.15pt;width:250.6pt;height:382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" fillcolor="#a0f8e7" stroked="f">
                <v:textbox>
                  <w:txbxContent>
                    <w:p w14:paraId="5787B275" w14:textId="75348DFB" w:rsidR="00252123" w:rsidRPr="002F3943" w:rsidRDefault="00252123" w:rsidP="001325C9">
                      <w:pPr>
                        <w:shd w:val="clear" w:color="auto" w:fill="96FAFC"/>
                        <w:ind w:left="142" w:hanging="14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1325C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Волонтёр в индивидуальной деятельности</w:t>
                      </w:r>
                      <w:r w:rsidR="002F394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7FAAD673" w14:textId="77777777" w:rsidR="00C22E94" w:rsidRPr="001325C9" w:rsidRDefault="007F61AB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Администратор сайта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57F20465" w14:textId="22AF772A" w:rsidR="00C22E94" w:rsidRPr="001325C9" w:rsidRDefault="0045470F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Интервьюер, з</w:t>
                      </w:r>
                      <w:r w:rsidR="00FC72EE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аписывающий </w:t>
                      </w:r>
                      <w:r w:rsidR="007F61AB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Живые истории</w:t>
                      </w:r>
                      <w:r w:rsidR="0050494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восстановления</w:t>
                      </w:r>
                      <w:r w:rsidR="007F61AB" w:rsidRPr="00132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07A55778" w14:textId="092DDF24" w:rsidR="00DE5CF6" w:rsidRPr="001325C9" w:rsidRDefault="0050494C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Волонтёр, проводящий п</w:t>
                      </w:r>
                      <w:r w:rsidR="00DE5CF6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ервичное консультирование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новичков</w:t>
                      </w:r>
                      <w:r w:rsidR="00DE5CF6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7A9F7207" w14:textId="154AED24" w:rsidR="00C22E94" w:rsidRPr="001325C9" w:rsidRDefault="00FC72EE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Психолог-консультант (п</w:t>
                      </w:r>
                      <w:r w:rsidR="007F61AB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сихологические консультации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14:paraId="22619983" w14:textId="441E867F" w:rsidR="00DE5CF6" w:rsidRPr="001325C9" w:rsidRDefault="0050494C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Руководитель </w:t>
                      </w:r>
                      <w:r w:rsidR="00DE5CF6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проекта;</w:t>
                      </w:r>
                    </w:p>
                    <w:p w14:paraId="7A73BFF8" w14:textId="2425F42C" w:rsidR="00DE5CF6" w:rsidRPr="001325C9" w:rsidRDefault="00DE5CF6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Организа</w:t>
                      </w:r>
                      <w:r w:rsidR="0050494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тор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экскурсий в музе</w:t>
                      </w:r>
                      <w:r w:rsidR="0050494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 и на выставки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EF6AA29" w14:textId="04A87AA3" w:rsidR="0093175C" w:rsidRPr="001325C9" w:rsidRDefault="0050494C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Специалисты по т</w:t>
                      </w:r>
                      <w:r w:rsidR="0093175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ехническ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ой</w:t>
                      </w:r>
                      <w:r w:rsidR="0093175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поддержк</w:t>
                      </w: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 онлайн-связи</w:t>
                      </w:r>
                      <w:r w:rsidR="0093175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AFEEA87" w14:textId="295FACD0" w:rsidR="0093175C" w:rsidRPr="001325C9" w:rsidRDefault="006F6A43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Ассистент ведущего мастерской</w:t>
                      </w:r>
                      <w:r w:rsidR="0093175C"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56756A19" w14:textId="06DD3E18" w:rsidR="006F6A43" w:rsidRPr="001325C9" w:rsidRDefault="006F6A43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Куратор ведущего мастерской</w:t>
                      </w:r>
                      <w:r w:rsidR="007440EC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336E3030" w14:textId="587E716E" w:rsidR="00FA250B" w:rsidRPr="001325C9" w:rsidRDefault="00FA250B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Руководитель практики студентов, магистрантов</w:t>
                      </w:r>
                      <w:r w:rsidR="007440EC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3133511D" w14:textId="2FD65033" w:rsidR="00FA250B" w:rsidRPr="001325C9" w:rsidRDefault="00FA250B" w:rsidP="00132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6FAFC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1325C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Куратор магистерских и докторских исследований на выборке Вигора.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CD67D9">
        <w:rPr>
          <w:rFonts w:ascii="Georgia" w:hAnsi="Georgia"/>
          <w:sz w:val="32"/>
          <w:szCs w:val="32"/>
          <w:lang w:val="ru-RU"/>
        </w:rPr>
        <w:t>Структура команды</w:t>
      </w:r>
    </w:p>
    <w:p w14:paraId="316534C1" w14:textId="5854CE87" w:rsidR="00C22E94" w:rsidRPr="00646AB5" w:rsidRDefault="00C22E94">
      <w:pPr>
        <w:ind w:left="2410"/>
        <w:rPr>
          <w:lang w:val="ru-RU"/>
        </w:rPr>
      </w:pPr>
    </w:p>
    <w:p w14:paraId="074D71DC" w14:textId="07AD7887" w:rsidR="008435D7" w:rsidRPr="008435D7" w:rsidRDefault="008435D7" w:rsidP="008435D7"/>
    <w:p w14:paraId="7BB1574E" w14:textId="69E7BDA9" w:rsidR="008435D7" w:rsidRPr="008435D7" w:rsidRDefault="008435D7" w:rsidP="008435D7"/>
    <w:p w14:paraId="12EDF0A8" w14:textId="6F45F57D" w:rsidR="008435D7" w:rsidRPr="008435D7" w:rsidRDefault="007440EC" w:rsidP="008435D7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36D556" wp14:editId="1FEAA260">
                <wp:simplePos x="0" y="0"/>
                <wp:positionH relativeFrom="column">
                  <wp:posOffset>6273800</wp:posOffset>
                </wp:positionH>
                <wp:positionV relativeFrom="paragraph">
                  <wp:posOffset>13899</wp:posOffset>
                </wp:positionV>
                <wp:extent cx="3094892" cy="2303585"/>
                <wp:effectExtent l="0" t="0" r="0" b="190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2303585"/>
                        </a:xfrm>
                        <a:prstGeom prst="rect">
                          <a:avLst/>
                        </a:prstGeom>
                        <a:solidFill>
                          <a:srgbClr val="FFCD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6868" w14:textId="0BE89C17" w:rsidR="008C3A2B" w:rsidRDefault="008C3A2B" w:rsidP="008C3A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3A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Стратегические собрания команды</w:t>
                            </w:r>
                          </w:p>
                          <w:p w14:paraId="75B8C40B" w14:textId="4EB6587A" w:rsidR="008C3A2B" w:rsidRPr="008C3A2B" w:rsidRDefault="008C3A2B" w:rsidP="008C3A2B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325C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Функции</w:t>
                            </w:r>
                          </w:p>
                          <w:p w14:paraId="311E3F44" w14:textId="77777777" w:rsidR="008C3A2B" w:rsidRPr="008C3A2B" w:rsidRDefault="008C3A2B" w:rsidP="008C3A2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3A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Анализ работы мастерских;</w:t>
                            </w:r>
                          </w:p>
                          <w:p w14:paraId="706DD33D" w14:textId="77777777" w:rsidR="008C3A2B" w:rsidRPr="008C3A2B" w:rsidRDefault="008C3A2B" w:rsidP="008C3A2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3A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Анализ динамики вигоровцев;</w:t>
                            </w:r>
                          </w:p>
                          <w:p w14:paraId="49B52BC5" w14:textId="77777777" w:rsidR="008C3A2B" w:rsidRPr="008C3A2B" w:rsidRDefault="008C3A2B" w:rsidP="008C3A2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3A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Анализ реализации программы реабилитации и подведение итогов;</w:t>
                            </w:r>
                          </w:p>
                          <w:p w14:paraId="0760A728" w14:textId="669E089A" w:rsidR="008C3A2B" w:rsidRPr="008C3A2B" w:rsidRDefault="008C3A2B" w:rsidP="008C3A2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3A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Разработка стратегий, планирование занятий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, составление </w:t>
                            </w:r>
                            <w:r w:rsidRPr="008C3A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циклограмм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8C3A2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D556" id="Прямоугольник 52" o:spid="_x0000_s1029" style="position:absolute;margin-left:494pt;margin-top:1.1pt;width:243.7pt;height:18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" fillcolor="#ffcdde" stroked="f" strokeweight="1pt">
                <v:textbox>
                  <w:txbxContent>
                    <w:p w14:paraId="615C6868" w14:textId="0BE89C17" w:rsidR="008C3A2B" w:rsidRDefault="008C3A2B" w:rsidP="008C3A2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8C3A2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Стратегические собрания команды</w:t>
                      </w:r>
                    </w:p>
                    <w:p w14:paraId="75B8C40B" w14:textId="4EB6587A" w:rsidR="008C3A2B" w:rsidRPr="008C3A2B" w:rsidRDefault="008C3A2B" w:rsidP="008C3A2B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1325C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Функции</w:t>
                      </w:r>
                    </w:p>
                    <w:p w14:paraId="311E3F44" w14:textId="77777777" w:rsidR="008C3A2B" w:rsidRPr="008C3A2B" w:rsidRDefault="008C3A2B" w:rsidP="008C3A2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C3A2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Анализ работы мастерских;</w:t>
                      </w:r>
                    </w:p>
                    <w:p w14:paraId="706DD33D" w14:textId="77777777" w:rsidR="008C3A2B" w:rsidRPr="008C3A2B" w:rsidRDefault="008C3A2B" w:rsidP="008C3A2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C3A2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Анализ динамики вигоровцев;</w:t>
                      </w:r>
                    </w:p>
                    <w:p w14:paraId="49B52BC5" w14:textId="77777777" w:rsidR="008C3A2B" w:rsidRPr="008C3A2B" w:rsidRDefault="008C3A2B" w:rsidP="008C3A2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C3A2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Анализ реализации программы реабилитации и подведение итогов;</w:t>
                      </w:r>
                    </w:p>
                    <w:p w14:paraId="0760A728" w14:textId="669E089A" w:rsidR="008C3A2B" w:rsidRPr="008C3A2B" w:rsidRDefault="008C3A2B" w:rsidP="008C3A2B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8C3A2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Разработка стратегий, планирование занятий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, составление </w:t>
                      </w:r>
                      <w:r w:rsidRPr="008C3A2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циклограмм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8C3A2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на год.</w:t>
                      </w:r>
                    </w:p>
                  </w:txbxContent>
                </v:textbox>
              </v:rect>
            </w:pict>
          </mc:Fallback>
        </mc:AlternateContent>
      </w:r>
    </w:p>
    <w:p w14:paraId="302C657E" w14:textId="69CA5E5F" w:rsidR="008435D7" w:rsidRPr="008435D7" w:rsidRDefault="008435D7" w:rsidP="008435D7"/>
    <w:p w14:paraId="7732036B" w14:textId="2B53FC53" w:rsidR="008435D7" w:rsidRPr="008435D7" w:rsidRDefault="008435D7" w:rsidP="008435D7"/>
    <w:p w14:paraId="038CE94E" w14:textId="6C9BD768" w:rsidR="008435D7" w:rsidRPr="008435D7" w:rsidRDefault="007440EC" w:rsidP="008435D7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3C25CF" wp14:editId="3797AF59">
                <wp:simplePos x="0" y="0"/>
                <wp:positionH relativeFrom="column">
                  <wp:posOffset>6259830</wp:posOffset>
                </wp:positionH>
                <wp:positionV relativeFrom="page">
                  <wp:posOffset>1239520</wp:posOffset>
                </wp:positionV>
                <wp:extent cx="3155315" cy="4465955"/>
                <wp:effectExtent l="0" t="0" r="6985" b="0"/>
                <wp:wrapThrough wrapText="bothSides">
                  <wp:wrapPolygon edited="0">
                    <wp:start x="0" y="0"/>
                    <wp:lineTo x="0" y="21468"/>
                    <wp:lineTo x="21517" y="21468"/>
                    <wp:lineTo x="21517" y="0"/>
                    <wp:lineTo x="0" y="0"/>
                  </wp:wrapPolygon>
                </wp:wrapThrough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4465955"/>
                        </a:xfrm>
                        <a:prstGeom prst="rect">
                          <a:avLst/>
                        </a:prstGeom>
                        <a:solidFill>
                          <a:srgbClr val="E4A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5A1D77" w14:textId="14DFA258" w:rsidR="004A20B5" w:rsidRDefault="004A20B5" w:rsidP="004A20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Куратор вигоровца</w:t>
                            </w:r>
                          </w:p>
                          <w:p w14:paraId="6263CF17" w14:textId="44FDB258" w:rsidR="004A20B5" w:rsidRPr="004A20B5" w:rsidRDefault="004A20B5" w:rsidP="004A20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Функции</w:t>
                            </w:r>
                          </w:p>
                          <w:p w14:paraId="63294614" w14:textId="560731BE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Регулярно поддерживает связь с вигоровц</w:t>
                            </w:r>
                            <w:r w:rsidR="00CC43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ем</w:t>
                            </w:r>
                            <w:r w:rsidR="008120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172642D" w14:textId="08AA4ADF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Интересуется потребностями и актуальными трудностями вигоровца</w:t>
                            </w:r>
                            <w:r w:rsidR="008120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5C79F64D" w14:textId="6CB97638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Интересуется впечатлениями вигоровца и его мнением о значимости программы реабилитации для него</w:t>
                            </w:r>
                            <w:r w:rsidR="008120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DEACDA6" w14:textId="21F93762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Информирует курируемого об актуальных проектах и мероприятиях в Вигоре (по решению Вигор-Совета и команды волонтёров)</w:t>
                            </w:r>
                            <w:r w:rsidR="008120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43E045CD" w14:textId="70CE79F3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Информирует Вигор-Совет о существенных жизненных изменениях в жизни вигоровца, влияющих на его участие в программе</w:t>
                            </w:r>
                            <w:r w:rsidR="008120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0DE2A3EA" w14:textId="3C2946D4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Обобщает впечатления вигоровца и вносит их в общую сводную таблицу</w:t>
                            </w:r>
                            <w:r w:rsidR="008120D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25CF" id="_x0000_s1030" type="#_x0000_t202" style="position:absolute;margin-left:492.9pt;margin-top:97.6pt;width:248.45pt;height:351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" fillcolor="#e4afff" stroked="f">
                <v:textbox>
                  <w:txbxContent>
                    <w:p w14:paraId="735A1D77" w14:textId="14DFA258" w:rsidR="004A20B5" w:rsidRDefault="004A20B5" w:rsidP="004A20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4A20B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Куратор вигоровца</w:t>
                      </w:r>
                    </w:p>
                    <w:p w14:paraId="6263CF17" w14:textId="44FDB258" w:rsidR="004A20B5" w:rsidRPr="004A20B5" w:rsidRDefault="004A20B5" w:rsidP="004A20B5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4A20B5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Функции</w:t>
                      </w:r>
                    </w:p>
                    <w:p w14:paraId="63294614" w14:textId="560731BE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Регулярно поддерживает связь с вигоровц</w:t>
                      </w:r>
                      <w:r w:rsidR="00CC43E7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ем</w:t>
                      </w:r>
                      <w:r w:rsidR="008120D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172642D" w14:textId="08AA4ADF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Интересуется потребностями и актуальными трудностями вигоровца</w:t>
                      </w:r>
                      <w:r w:rsidR="008120D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5C79F64D" w14:textId="6CB97638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Интересуется впечатлениями вигоровца и его мнением о значимости программы реабилитации для него</w:t>
                      </w:r>
                      <w:r w:rsidR="008120D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DEACDA6" w14:textId="21F93762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Информирует курируемого об актуальных проектах и мероприятиях в Вигоре (по решению Вигор-Совета и команды волонтёров)</w:t>
                      </w:r>
                      <w:r w:rsidR="008120D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43E045CD" w14:textId="70CE79F3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Информирует Вигор-Совет о существенных жизненных изменениях в жизни вигоровца, влияющих на его участие в программе</w:t>
                      </w:r>
                      <w:r w:rsidR="008120D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0DE2A3EA" w14:textId="3C2946D4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Обобщает впечатления вигоровца и вносит их в общую сводную таблицу</w:t>
                      </w:r>
                      <w:r w:rsidR="008120D2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C3A2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1B6B67" wp14:editId="6C5FAC9B">
                <wp:simplePos x="0" y="0"/>
                <wp:positionH relativeFrom="column">
                  <wp:posOffset>2856914</wp:posOffset>
                </wp:positionH>
                <wp:positionV relativeFrom="margin">
                  <wp:posOffset>-729664</wp:posOffset>
                </wp:positionV>
                <wp:extent cx="3217545" cy="5539105"/>
                <wp:effectExtent l="0" t="0" r="1905" b="4445"/>
                <wp:wrapThrough wrapText="bothSides">
                  <wp:wrapPolygon edited="0">
                    <wp:start x="0" y="0"/>
                    <wp:lineTo x="0" y="21543"/>
                    <wp:lineTo x="21485" y="21543"/>
                    <wp:lineTo x="21485" y="0"/>
                    <wp:lineTo x="0" y="0"/>
                  </wp:wrapPolygon>
                </wp:wrapThrough>
                <wp:docPr id="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5539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B691D7" w14:textId="5362710D" w:rsidR="008076A8" w:rsidRPr="0062457F" w:rsidRDefault="002721CC" w:rsidP="008076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Ведущий мастерской</w:t>
                            </w:r>
                          </w:p>
                          <w:p w14:paraId="5105A76B" w14:textId="77777777" w:rsidR="008076A8" w:rsidRPr="004A20B5" w:rsidRDefault="008076A8" w:rsidP="008076A8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6" w:name="_Hlk101991496"/>
                            <w:r w:rsidRPr="004A20B5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Функции</w:t>
                            </w:r>
                          </w:p>
                          <w:bookmarkEnd w:id="6"/>
                          <w:p w14:paraId="4B513523" w14:textId="77777777" w:rsidR="0062457F" w:rsidRPr="0062457F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Ведущий сам определяет задачи своей деятельности в соответствии с целями программы психологической реабилитации;</w:t>
                            </w:r>
                          </w:p>
                          <w:p w14:paraId="05706552" w14:textId="77777777" w:rsidR="0062457F" w:rsidRPr="0062457F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Ведущий сам определяет режим работы и необходимость привлечения к сотрудничеству других волонтеров и Вигор-Совета;</w:t>
                            </w:r>
                          </w:p>
                          <w:p w14:paraId="43EBB9F4" w14:textId="77777777" w:rsidR="0062457F" w:rsidRPr="0062457F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Планирует и проводит занятия мастерской в соответствии с расписанием Вигора;</w:t>
                            </w:r>
                          </w:p>
                          <w:p w14:paraId="4549A433" w14:textId="77777777" w:rsidR="0062457F" w:rsidRPr="0062457F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7" w:name="_Hlk101989456"/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Своевременно предоставляет информацию для календаря на сайт;</w:t>
                            </w:r>
                          </w:p>
                          <w:bookmarkEnd w:id="7"/>
                          <w:p w14:paraId="352D1B35" w14:textId="77777777" w:rsidR="0062457F" w:rsidRPr="0062457F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 случае экстренных изменений в проведении мастерской сообщает об этом Вигор-совету, администратору сайта, старосте своей мастерской; в онлайн-группе добавляет соответствующее сообщение в чате.</w:t>
                            </w:r>
                          </w:p>
                          <w:p w14:paraId="1E79A290" w14:textId="77777777" w:rsidR="0062457F" w:rsidRPr="0062457F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Предоставляет обратную связь Вигор-Совету и команде волонтёров, участвует в совместном анализе работы мастерских;</w:t>
                            </w:r>
                          </w:p>
                          <w:p w14:paraId="10E12F88" w14:textId="497043D2" w:rsidR="007427DD" w:rsidRPr="004A20B5" w:rsidRDefault="0062457F" w:rsidP="000F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1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5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Предоставляет отчетность по итогам года.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6B67" id="_x0000_s1031" type="#_x0000_t202" style="position:absolute;margin-left:224.95pt;margin-top:-57.45pt;width:253.35pt;height:43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" fillcolor="#c5e0b3 [1305]" stroked="f">
                <v:textbox>
                  <w:txbxContent>
                    <w:p w14:paraId="22B691D7" w14:textId="5362710D" w:rsidR="008076A8" w:rsidRPr="0062457F" w:rsidRDefault="002721CC" w:rsidP="008076A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457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Ведущий мастерской</w:t>
                      </w:r>
                    </w:p>
                    <w:p w14:paraId="5105A76B" w14:textId="77777777" w:rsidR="008076A8" w:rsidRPr="004A20B5" w:rsidRDefault="008076A8" w:rsidP="008076A8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bookmarkStart w:id="8" w:name="_Hlk101991496"/>
                      <w:r w:rsidRPr="004A20B5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Функции</w:t>
                      </w:r>
                    </w:p>
                    <w:bookmarkEnd w:id="8"/>
                    <w:p w14:paraId="4B513523" w14:textId="77777777" w:rsidR="0062457F" w:rsidRPr="0062457F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Ведущий сам определяет задачи своей деятельности в соответствии с целями программы психологической реабилитации;</w:t>
                      </w:r>
                    </w:p>
                    <w:p w14:paraId="05706552" w14:textId="77777777" w:rsidR="0062457F" w:rsidRPr="0062457F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Ведущий сам определяет режим работы и необходимость привлечения к сотрудничеству других волонтеров и Вигор-Совета;</w:t>
                      </w:r>
                    </w:p>
                    <w:p w14:paraId="43EBB9F4" w14:textId="77777777" w:rsidR="0062457F" w:rsidRPr="0062457F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Планирует и проводит занятия мастерской в соответствии с расписанием Вигора;</w:t>
                      </w:r>
                    </w:p>
                    <w:p w14:paraId="4549A433" w14:textId="77777777" w:rsidR="0062457F" w:rsidRPr="0062457F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bookmarkStart w:id="9" w:name="_Hlk101989456"/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Своевременно предоставляет информацию для календаря на сайт;</w:t>
                      </w:r>
                    </w:p>
                    <w:bookmarkEnd w:id="9"/>
                    <w:p w14:paraId="352D1B35" w14:textId="77777777" w:rsidR="0062457F" w:rsidRPr="0062457F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 случае экстренных изменений в проведении мастерской сообщает об этом Вигор-совету, администратору сайта, старосте своей мастерской; в онлайн-группе добавляет соответствующее сообщение в чате.</w:t>
                      </w:r>
                    </w:p>
                    <w:p w14:paraId="1E79A290" w14:textId="77777777" w:rsidR="0062457F" w:rsidRPr="0062457F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Предоставляет обратную связь Вигор-Совету и команде волонтёров, участвует в совместном анализе работы мастерских;</w:t>
                      </w:r>
                    </w:p>
                    <w:p w14:paraId="10E12F88" w14:textId="497043D2" w:rsidR="007427DD" w:rsidRPr="004A20B5" w:rsidRDefault="0062457F" w:rsidP="000F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18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62457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Предоставляет отчетность по итогам года.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0F616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1A3C54" wp14:editId="59AFC325">
                <wp:simplePos x="0" y="0"/>
                <wp:positionH relativeFrom="column">
                  <wp:posOffset>-808893</wp:posOffset>
                </wp:positionH>
                <wp:positionV relativeFrom="paragraph">
                  <wp:posOffset>2936631</wp:posOffset>
                </wp:positionV>
                <wp:extent cx="3569677" cy="3156438"/>
                <wp:effectExtent l="0" t="0" r="0" b="63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677" cy="3156438"/>
                        </a:xfrm>
                        <a:prstGeom prst="rect">
                          <a:avLst/>
                        </a:prstGeom>
                        <a:solidFill>
                          <a:srgbClr val="F4D2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D4F6" w14:textId="54C786A4" w:rsidR="000F616E" w:rsidRPr="000F616E" w:rsidRDefault="000F616E" w:rsidP="000F61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Временные рабочие группы</w:t>
                            </w:r>
                          </w:p>
                          <w:p w14:paraId="5AB2A207" w14:textId="0037DB04" w:rsidR="000F616E" w:rsidRDefault="000F616E" w:rsidP="000F61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(создаются по необходимости)</w:t>
                            </w:r>
                          </w:p>
                          <w:p w14:paraId="79D9EB49" w14:textId="6435CAC9" w:rsidR="000F616E" w:rsidRPr="000F616E" w:rsidRDefault="000F616E" w:rsidP="000F61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Функции</w:t>
                            </w:r>
                          </w:p>
                          <w:p w14:paraId="11FEDD62" w14:textId="5010B5B3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Подготовка и проведение праздников, акций;</w:t>
                            </w:r>
                          </w:p>
                          <w:p w14:paraId="797FAF39" w14:textId="648A3104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Организация лектория;</w:t>
                            </w:r>
                          </w:p>
                          <w:p w14:paraId="32720782" w14:textId="537DAEB2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Подготовка публикаций и докладов на конференции;</w:t>
                            </w:r>
                          </w:p>
                          <w:p w14:paraId="5B96CBFC" w14:textId="2C01651F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Создание тематических презентаций;</w:t>
                            </w:r>
                          </w:p>
                          <w:p w14:paraId="431C6082" w14:textId="55496311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Организация Вигориады;</w:t>
                            </w:r>
                          </w:p>
                          <w:p w14:paraId="32AF2C86" w14:textId="704ADA56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Разработка буклетов и других информационных материалов;</w:t>
                            </w:r>
                          </w:p>
                          <w:p w14:paraId="34FD43B7" w14:textId="77777777" w:rsidR="008C3A2B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Разработка диагностических материалов динамики реабилитации; </w:t>
                            </w:r>
                          </w:p>
                          <w:p w14:paraId="62FA0F2B" w14:textId="6A7566FF" w:rsidR="000F616E" w:rsidRPr="000F616E" w:rsidRDefault="000F616E" w:rsidP="008C3A2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61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Организация различных тематических опросов населения, вигоровцев и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A3C54" id="Прямоугольник 49" o:spid="_x0000_s1032" style="position:absolute;margin-left:-63.7pt;margin-top:231.25pt;width:281.1pt;height:248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" fillcolor="#f4d2a4" stroked="f" strokeweight="1pt">
                <v:textbox>
                  <w:txbxContent>
                    <w:p w14:paraId="2AECD4F6" w14:textId="54C786A4" w:rsidR="000F616E" w:rsidRPr="000F616E" w:rsidRDefault="000F616E" w:rsidP="000F61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Временные рабочие группы</w:t>
                      </w:r>
                    </w:p>
                    <w:p w14:paraId="5AB2A207" w14:textId="0037DB04" w:rsidR="000F616E" w:rsidRDefault="000F616E" w:rsidP="000F61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(создаются по необходимости)</w:t>
                      </w:r>
                    </w:p>
                    <w:p w14:paraId="79D9EB49" w14:textId="6435CAC9" w:rsidR="000F616E" w:rsidRPr="000F616E" w:rsidRDefault="000F616E" w:rsidP="000F616E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r w:rsidRPr="004A20B5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ru-RU"/>
                        </w:rPr>
                        <w:t>Функции</w:t>
                      </w:r>
                    </w:p>
                    <w:p w14:paraId="11FEDD62" w14:textId="5010B5B3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Подготовка и проведение праздников, акций;</w:t>
                      </w:r>
                    </w:p>
                    <w:p w14:paraId="797FAF39" w14:textId="648A3104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Организация лектория;</w:t>
                      </w:r>
                    </w:p>
                    <w:p w14:paraId="32720782" w14:textId="537DAEB2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Подготовка публикаций и докладов на конференции;</w:t>
                      </w:r>
                    </w:p>
                    <w:p w14:paraId="5B96CBFC" w14:textId="2C01651F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Создание тематических презентаций;</w:t>
                      </w:r>
                    </w:p>
                    <w:p w14:paraId="431C6082" w14:textId="55496311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Организация Вигориады;</w:t>
                      </w:r>
                    </w:p>
                    <w:p w14:paraId="32AF2C86" w14:textId="704ADA56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Разработка буклетов и других информационных материалов;</w:t>
                      </w:r>
                    </w:p>
                    <w:p w14:paraId="34FD43B7" w14:textId="77777777" w:rsidR="008C3A2B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Разработка диагностических материалов динамики реабилитации; </w:t>
                      </w:r>
                    </w:p>
                    <w:p w14:paraId="62FA0F2B" w14:textId="6A7566FF" w:rsidR="000F616E" w:rsidRPr="000F616E" w:rsidRDefault="000F616E" w:rsidP="008C3A2B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0F616E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Организация различных тематических опросов населения, вигоровцев и пр.</w:t>
                      </w:r>
                    </w:p>
                  </w:txbxContent>
                </v:textbox>
              </v:rect>
            </w:pict>
          </mc:Fallback>
        </mc:AlternateContent>
      </w:r>
      <w:r w:rsidR="004A20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699AB" wp14:editId="069376CA">
                <wp:simplePos x="0" y="0"/>
                <wp:positionH relativeFrom="column">
                  <wp:posOffset>-791600</wp:posOffset>
                </wp:positionH>
                <wp:positionV relativeFrom="page">
                  <wp:posOffset>324876</wp:posOffset>
                </wp:positionV>
                <wp:extent cx="3516630" cy="3446145"/>
                <wp:effectExtent l="0" t="0" r="7620" b="1905"/>
                <wp:wrapThrough wrapText="bothSides">
                  <wp:wrapPolygon edited="0">
                    <wp:start x="0" y="0"/>
                    <wp:lineTo x="0" y="21493"/>
                    <wp:lineTo x="21530" y="21493"/>
                    <wp:lineTo x="21530" y="0"/>
                    <wp:lineTo x="0" y="0"/>
                  </wp:wrapPolygon>
                </wp:wrapThrough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3446145"/>
                        </a:xfrm>
                        <a:prstGeom prst="rect">
                          <a:avLst/>
                        </a:prstGeom>
                        <a:solidFill>
                          <a:srgbClr val="A9EBE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03F370" w14:textId="04A21C6D" w:rsidR="00252123" w:rsidRDefault="00252123" w:rsidP="00252123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5212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Рабочая группа по организации клуба</w:t>
                            </w:r>
                            <w:r w:rsidR="00FD66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КЛУмБа</w:t>
                            </w:r>
                          </w:p>
                          <w:p w14:paraId="151C7273" w14:textId="69FCEB28" w:rsidR="004A20B5" w:rsidRPr="004A20B5" w:rsidRDefault="004A20B5" w:rsidP="00252123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Функции</w:t>
                            </w:r>
                          </w:p>
                          <w:p w14:paraId="69B0380C" w14:textId="5B37F08B" w:rsidR="008435D7" w:rsidRPr="004A20B5" w:rsidRDefault="008435D7" w:rsidP="00843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Продумывание тематики клубов;</w:t>
                            </w:r>
                          </w:p>
                          <w:p w14:paraId="35C6F036" w14:textId="1EEA5978" w:rsidR="00C24C1B" w:rsidRPr="004A20B5" w:rsidRDefault="00C24C1B" w:rsidP="00C24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Создание сценария проведения клуба;</w:t>
                            </w:r>
                          </w:p>
                          <w:p w14:paraId="1F7705DF" w14:textId="6102BD6B" w:rsidR="00C24C1B" w:rsidRPr="004A20B5" w:rsidRDefault="00C24C1B" w:rsidP="00C24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Подготовка, проведение и анализ клубной встречи;</w:t>
                            </w:r>
                          </w:p>
                          <w:p w14:paraId="21003CA6" w14:textId="0EAC575C" w:rsidR="0045470F" w:rsidRPr="004A20B5" w:rsidRDefault="0045470F" w:rsidP="00843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Подготовка фоторепортажа клубной встречи для сайта;</w:t>
                            </w:r>
                          </w:p>
                          <w:p w14:paraId="17C90DFD" w14:textId="5F915ED9" w:rsidR="00FC72EE" w:rsidRPr="004A20B5" w:rsidRDefault="00FC72EE" w:rsidP="00843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Предоставление обратной связи о динамике участников</w:t>
                            </w:r>
                            <w:r w:rsid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30944C73" w14:textId="6BCAF56F" w:rsidR="004A20B5" w:rsidRPr="004A20B5" w:rsidRDefault="004A20B5" w:rsidP="004A2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Предоставление сведений о прошедших встречах (количестве встреч, участников и т.д.</w:t>
                            </w:r>
                            <w:r w:rsidR="003477D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4A20B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– для отчетности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99AB" id="_x0000_s1033" type="#_x0000_t202" style="position:absolute;margin-left:-62.35pt;margin-top:25.6pt;width:276.9pt;height:27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" fillcolor="#a9ebe9" stroked="f">
                <v:textbox>
                  <w:txbxContent>
                    <w:p w14:paraId="1E03F370" w14:textId="04A21C6D" w:rsidR="00252123" w:rsidRDefault="00252123" w:rsidP="00252123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25212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Рабочая группа по организации клуба</w:t>
                      </w:r>
                      <w:r w:rsidR="00FD66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КЛУмБа</w:t>
                      </w:r>
                    </w:p>
                    <w:p w14:paraId="151C7273" w14:textId="69FCEB28" w:rsidR="004A20B5" w:rsidRPr="004A20B5" w:rsidRDefault="004A20B5" w:rsidP="00252123">
                      <w:pPr>
                        <w:ind w:left="142" w:hanging="142"/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4A20B5">
                        <w:rPr>
                          <w:rFonts w:ascii="Times New Roman" w:hAnsi="Times New Roman"/>
                          <w:i/>
                          <w:iCs/>
                        </w:rPr>
                        <w:t>Функции</w:t>
                      </w:r>
                    </w:p>
                    <w:p w14:paraId="69B0380C" w14:textId="5B37F08B" w:rsidR="008435D7" w:rsidRPr="004A20B5" w:rsidRDefault="008435D7" w:rsidP="00843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Продумывание тематики клубов;</w:t>
                      </w:r>
                    </w:p>
                    <w:p w14:paraId="35C6F036" w14:textId="1EEA5978" w:rsidR="00C24C1B" w:rsidRPr="004A20B5" w:rsidRDefault="00C24C1B" w:rsidP="00C24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Создание сценария проведения клуба;</w:t>
                      </w:r>
                    </w:p>
                    <w:p w14:paraId="1F7705DF" w14:textId="6102BD6B" w:rsidR="00C24C1B" w:rsidRPr="004A20B5" w:rsidRDefault="00C24C1B" w:rsidP="00C24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Подготовка, проведение и анализ клубной встречи;</w:t>
                      </w:r>
                    </w:p>
                    <w:p w14:paraId="21003CA6" w14:textId="0EAC575C" w:rsidR="0045470F" w:rsidRPr="004A20B5" w:rsidRDefault="0045470F" w:rsidP="00843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Подготовка фоторепортажа клубной встречи для сайта;</w:t>
                      </w:r>
                    </w:p>
                    <w:p w14:paraId="17C90DFD" w14:textId="5F915ED9" w:rsidR="00FC72EE" w:rsidRPr="004A20B5" w:rsidRDefault="00FC72EE" w:rsidP="00843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Предоставление обратной связи о динамике участников</w:t>
                      </w:r>
                      <w:r w:rsid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30944C73" w14:textId="6BCAF56F" w:rsidR="004A20B5" w:rsidRPr="004A20B5" w:rsidRDefault="004A20B5" w:rsidP="004A2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Предоставление сведений о прошедших встречах (количестве встреч, участников и т.д.</w:t>
                      </w:r>
                      <w:r w:rsidR="003477D1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4A20B5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– для отчетности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B5BF9FC" w14:textId="62DA0C58" w:rsidR="008435D7" w:rsidRPr="008435D7" w:rsidRDefault="008435D7" w:rsidP="008435D7"/>
    <w:p w14:paraId="46CA294E" w14:textId="2D585EB5" w:rsidR="008435D7" w:rsidRPr="008435D7" w:rsidRDefault="008435D7" w:rsidP="008435D7"/>
    <w:p w14:paraId="01709A6E" w14:textId="254CCB7C" w:rsidR="008435D7" w:rsidRDefault="008435D7" w:rsidP="008435D7"/>
    <w:p w14:paraId="7F5B55B6" w14:textId="1995908C" w:rsidR="00A13AD3" w:rsidRDefault="00A13AD3" w:rsidP="00A13AD3">
      <w:pPr>
        <w:pStyle w:val="ListParagraph"/>
        <w:ind w:left="142"/>
      </w:pPr>
    </w:p>
    <w:p w14:paraId="7547DAC7" w14:textId="0E019B59" w:rsidR="008435D7" w:rsidRDefault="008435D7" w:rsidP="008435D7">
      <w:pPr>
        <w:pStyle w:val="ListParagraph"/>
        <w:jc w:val="both"/>
        <w:rPr>
          <w:lang w:val="ru-RU"/>
        </w:rPr>
      </w:pPr>
    </w:p>
    <w:p w14:paraId="16C958D7" w14:textId="2145D967" w:rsidR="00104022" w:rsidRDefault="00104022" w:rsidP="008435D7">
      <w:pPr>
        <w:pStyle w:val="ListParagraph"/>
        <w:jc w:val="both"/>
        <w:rPr>
          <w:lang w:val="ru-RU"/>
        </w:rPr>
      </w:pPr>
    </w:p>
    <w:p w14:paraId="7FB37BC5" w14:textId="756F91BB" w:rsidR="00104022" w:rsidRDefault="00104022" w:rsidP="008435D7">
      <w:pPr>
        <w:pStyle w:val="ListParagraph"/>
        <w:jc w:val="both"/>
        <w:rPr>
          <w:lang w:val="ru-RU"/>
        </w:rPr>
      </w:pPr>
    </w:p>
    <w:p w14:paraId="3AC333A6" w14:textId="1DB77BDA" w:rsidR="00104022" w:rsidRDefault="00104022" w:rsidP="008435D7">
      <w:pPr>
        <w:pStyle w:val="ListParagraph"/>
        <w:jc w:val="both"/>
        <w:rPr>
          <w:lang w:val="ru-RU"/>
        </w:rPr>
      </w:pPr>
    </w:p>
    <w:p w14:paraId="25C9BE70" w14:textId="23DC658F" w:rsidR="000D73BA" w:rsidRPr="00794417" w:rsidRDefault="000D73BA" w:rsidP="00794417">
      <w:pPr>
        <w:rPr>
          <w:rFonts w:ascii="Times New Roman" w:hAnsi="Times New Roman"/>
          <w:sz w:val="24"/>
          <w:szCs w:val="24"/>
          <w:lang w:val="ru-RU"/>
        </w:rPr>
      </w:pPr>
    </w:p>
    <w:sectPr w:rsidR="000D73BA" w:rsidRPr="00794417">
      <w:pgSz w:w="16838" w:h="11906" w:orient="landscape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E13" w14:textId="77777777" w:rsidR="00DF7A08" w:rsidRDefault="00DF7A08">
      <w:pPr>
        <w:spacing w:after="0" w:line="240" w:lineRule="auto"/>
      </w:pPr>
      <w:r>
        <w:separator/>
      </w:r>
    </w:p>
  </w:endnote>
  <w:endnote w:type="continuationSeparator" w:id="0">
    <w:p w14:paraId="171615EF" w14:textId="77777777" w:rsidR="00DF7A08" w:rsidRDefault="00DF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4597" w14:textId="77777777" w:rsidR="00DF7A08" w:rsidRDefault="00DF7A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ED4F4B" w14:textId="77777777" w:rsidR="00DF7A08" w:rsidRDefault="00DF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060"/>
    <w:multiLevelType w:val="hybridMultilevel"/>
    <w:tmpl w:val="310C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244"/>
    <w:multiLevelType w:val="hybridMultilevel"/>
    <w:tmpl w:val="375045FE"/>
    <w:lvl w:ilvl="0" w:tplc="ED660514">
      <w:numFmt w:val="bullet"/>
      <w:lvlText w:val="•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7067E86"/>
    <w:multiLevelType w:val="hybridMultilevel"/>
    <w:tmpl w:val="6994C36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23DC681F"/>
    <w:multiLevelType w:val="multilevel"/>
    <w:tmpl w:val="605C16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7F08DC"/>
    <w:multiLevelType w:val="hybridMultilevel"/>
    <w:tmpl w:val="08AE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4F20"/>
    <w:multiLevelType w:val="hybridMultilevel"/>
    <w:tmpl w:val="838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7055"/>
    <w:multiLevelType w:val="hybridMultilevel"/>
    <w:tmpl w:val="56F46652"/>
    <w:lvl w:ilvl="0" w:tplc="ED660514">
      <w:numFmt w:val="bullet"/>
      <w:lvlText w:val="•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ED116EB"/>
    <w:multiLevelType w:val="hybridMultilevel"/>
    <w:tmpl w:val="1EBA35A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902250C"/>
    <w:multiLevelType w:val="hybridMultilevel"/>
    <w:tmpl w:val="BB24ED62"/>
    <w:lvl w:ilvl="0" w:tplc="615EC5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2DA"/>
    <w:multiLevelType w:val="hybridMultilevel"/>
    <w:tmpl w:val="1E3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23E6"/>
    <w:multiLevelType w:val="hybridMultilevel"/>
    <w:tmpl w:val="BE42837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7A171C9B"/>
    <w:multiLevelType w:val="multilevel"/>
    <w:tmpl w:val="605C16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80064310">
    <w:abstractNumId w:val="11"/>
  </w:num>
  <w:num w:numId="2" w16cid:durableId="324819514">
    <w:abstractNumId w:val="8"/>
  </w:num>
  <w:num w:numId="3" w16cid:durableId="2121800219">
    <w:abstractNumId w:val="3"/>
  </w:num>
  <w:num w:numId="4" w16cid:durableId="1659074690">
    <w:abstractNumId w:val="9"/>
  </w:num>
  <w:num w:numId="5" w16cid:durableId="247661431">
    <w:abstractNumId w:val="4"/>
  </w:num>
  <w:num w:numId="6" w16cid:durableId="495147711">
    <w:abstractNumId w:val="2"/>
  </w:num>
  <w:num w:numId="7" w16cid:durableId="670371409">
    <w:abstractNumId w:val="10"/>
  </w:num>
  <w:num w:numId="8" w16cid:durableId="1794203206">
    <w:abstractNumId w:val="1"/>
  </w:num>
  <w:num w:numId="9" w16cid:durableId="1013802645">
    <w:abstractNumId w:val="6"/>
  </w:num>
  <w:num w:numId="10" w16cid:durableId="2095928689">
    <w:abstractNumId w:val="7"/>
  </w:num>
  <w:num w:numId="11" w16cid:durableId="1366055324">
    <w:abstractNumId w:val="0"/>
  </w:num>
  <w:num w:numId="12" w16cid:durableId="1504584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94"/>
    <w:rsid w:val="00026BB1"/>
    <w:rsid w:val="00053E58"/>
    <w:rsid w:val="000D73BA"/>
    <w:rsid w:val="000E5FC6"/>
    <w:rsid w:val="000F616E"/>
    <w:rsid w:val="00104022"/>
    <w:rsid w:val="0012529D"/>
    <w:rsid w:val="001325C9"/>
    <w:rsid w:val="001C6938"/>
    <w:rsid w:val="001D34CB"/>
    <w:rsid w:val="00212201"/>
    <w:rsid w:val="00235327"/>
    <w:rsid w:val="00252123"/>
    <w:rsid w:val="00264A55"/>
    <w:rsid w:val="00271AEA"/>
    <w:rsid w:val="002721CC"/>
    <w:rsid w:val="002F3943"/>
    <w:rsid w:val="002F5AF4"/>
    <w:rsid w:val="003477D1"/>
    <w:rsid w:val="003519E8"/>
    <w:rsid w:val="003E3660"/>
    <w:rsid w:val="00436D4D"/>
    <w:rsid w:val="0045470F"/>
    <w:rsid w:val="00476646"/>
    <w:rsid w:val="004A20B5"/>
    <w:rsid w:val="0050494C"/>
    <w:rsid w:val="00600A2F"/>
    <w:rsid w:val="0062457F"/>
    <w:rsid w:val="00646AB5"/>
    <w:rsid w:val="006F6A43"/>
    <w:rsid w:val="00714728"/>
    <w:rsid w:val="00714EFE"/>
    <w:rsid w:val="007253B2"/>
    <w:rsid w:val="007427DD"/>
    <w:rsid w:val="007440EC"/>
    <w:rsid w:val="00794417"/>
    <w:rsid w:val="007E30A6"/>
    <w:rsid w:val="007F61AB"/>
    <w:rsid w:val="00806DAB"/>
    <w:rsid w:val="008076A8"/>
    <w:rsid w:val="008120D2"/>
    <w:rsid w:val="008435D7"/>
    <w:rsid w:val="008C3A2B"/>
    <w:rsid w:val="008D7D21"/>
    <w:rsid w:val="00913B67"/>
    <w:rsid w:val="0093175C"/>
    <w:rsid w:val="0094258B"/>
    <w:rsid w:val="009B53DE"/>
    <w:rsid w:val="009C34E0"/>
    <w:rsid w:val="009E6D5D"/>
    <w:rsid w:val="00A13AD3"/>
    <w:rsid w:val="00A802F6"/>
    <w:rsid w:val="00B42E70"/>
    <w:rsid w:val="00B5106F"/>
    <w:rsid w:val="00B7312D"/>
    <w:rsid w:val="00B85582"/>
    <w:rsid w:val="00B873E1"/>
    <w:rsid w:val="00C16A3A"/>
    <w:rsid w:val="00C22E94"/>
    <w:rsid w:val="00C24C1B"/>
    <w:rsid w:val="00C97A9E"/>
    <w:rsid w:val="00CC43E7"/>
    <w:rsid w:val="00CD67D9"/>
    <w:rsid w:val="00DE5CF6"/>
    <w:rsid w:val="00DF7A08"/>
    <w:rsid w:val="00ED7066"/>
    <w:rsid w:val="00F22A1D"/>
    <w:rsid w:val="00FA250B"/>
    <w:rsid w:val="00FC5AAC"/>
    <w:rsid w:val="00FC72EE"/>
    <w:rsid w:val="00FD38C4"/>
    <w:rsid w:val="00FD66D0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D0C4"/>
  <w15:docId w15:val="{D5867058-0B5C-4167-B1F2-3F21DB64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B53DE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79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Taiga</dc:creator>
  <dc:description/>
  <cp:lastModifiedBy>Katarina Krumplevska</cp:lastModifiedBy>
  <cp:revision>2</cp:revision>
  <cp:lastPrinted>2022-06-03T08:21:00Z</cp:lastPrinted>
  <dcterms:created xsi:type="dcterms:W3CDTF">2022-11-23T14:54:00Z</dcterms:created>
  <dcterms:modified xsi:type="dcterms:W3CDTF">2022-11-23T14:54:00Z</dcterms:modified>
</cp:coreProperties>
</file>